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74843" w14:textId="612C551F" w:rsidR="008F2DD2" w:rsidRPr="00C66D3E" w:rsidRDefault="008F2DD2" w:rsidP="002A3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C2668" w14:textId="398EBCB9" w:rsidR="00BD66D1" w:rsidRDefault="004804E6" w:rsidP="002A36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D3E">
        <w:rPr>
          <w:rFonts w:ascii="Times New Roman" w:hAnsi="Times New Roman" w:cs="Times New Roman"/>
          <w:b/>
          <w:sz w:val="24"/>
          <w:szCs w:val="24"/>
        </w:rPr>
        <w:t>MODEL DE DECLARAȚIE DE INTENȚIE</w:t>
      </w:r>
    </w:p>
    <w:p w14:paraId="33EADF32" w14:textId="026A5D15" w:rsidR="003340FC" w:rsidRPr="00C66D3E" w:rsidRDefault="003340FC" w:rsidP="002A36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9A2531" w14:textId="77777777" w:rsidR="00BD66D1" w:rsidRPr="00C66D3E" w:rsidRDefault="00BD66D1" w:rsidP="002A3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1B899" w14:textId="7E4CE6D1" w:rsidR="00BD66D1" w:rsidRDefault="004804E6" w:rsidP="002A36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D3E">
        <w:rPr>
          <w:rFonts w:ascii="Times New Roman" w:hAnsi="Times New Roman" w:cs="Times New Roman"/>
          <w:b/>
          <w:sz w:val="24"/>
          <w:szCs w:val="24"/>
        </w:rPr>
        <w:tab/>
      </w:r>
      <w:r w:rsidR="00BD66D1" w:rsidRPr="00C66D3E">
        <w:rPr>
          <w:rFonts w:ascii="Times New Roman" w:hAnsi="Times New Roman" w:cs="Times New Roman"/>
          <w:b/>
          <w:sz w:val="24"/>
          <w:szCs w:val="24"/>
        </w:rPr>
        <w:t>Stimați membri ai Comi</w:t>
      </w:r>
      <w:r w:rsidR="00B67D5D">
        <w:rPr>
          <w:rFonts w:ascii="Times New Roman" w:hAnsi="Times New Roman" w:cs="Times New Roman"/>
          <w:b/>
          <w:sz w:val="24"/>
          <w:szCs w:val="24"/>
        </w:rPr>
        <w:t>tetului de nominalizare și remunerare</w:t>
      </w:r>
      <w:r w:rsidR="00B4578A">
        <w:rPr>
          <w:rFonts w:ascii="Times New Roman" w:hAnsi="Times New Roman" w:cs="Times New Roman"/>
          <w:b/>
          <w:sz w:val="24"/>
          <w:szCs w:val="24"/>
        </w:rPr>
        <w:t xml:space="preserve"> a Consiliului de Administrație al ADPP Balotești</w:t>
      </w:r>
      <w:r w:rsidR="00BD66D1" w:rsidRPr="00C66D3E">
        <w:rPr>
          <w:rFonts w:ascii="Times New Roman" w:hAnsi="Times New Roman" w:cs="Times New Roman"/>
          <w:b/>
          <w:sz w:val="24"/>
          <w:szCs w:val="24"/>
        </w:rPr>
        <w:t>,</w:t>
      </w:r>
    </w:p>
    <w:p w14:paraId="3E8AF8F2" w14:textId="77777777" w:rsidR="00C66D3E" w:rsidRPr="00C66D3E" w:rsidRDefault="00C66D3E" w:rsidP="002A36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63795B" w14:textId="1BA5451E" w:rsidR="00BD66D1" w:rsidRPr="00C66D3E" w:rsidRDefault="004804E6" w:rsidP="002A36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6D3E">
        <w:rPr>
          <w:rFonts w:ascii="Times New Roman" w:hAnsi="Times New Roman" w:cs="Times New Roman"/>
          <w:sz w:val="24"/>
          <w:szCs w:val="24"/>
        </w:rPr>
        <w:tab/>
      </w:r>
      <w:r w:rsidR="00BD66D1" w:rsidRPr="00C66D3E">
        <w:rPr>
          <w:rFonts w:ascii="Times New Roman" w:hAnsi="Times New Roman" w:cs="Times New Roman"/>
          <w:b/>
          <w:sz w:val="24"/>
          <w:szCs w:val="24"/>
          <w:u w:val="single"/>
        </w:rPr>
        <w:t xml:space="preserve">Introducerea candidatului și a experienței relevante a acestuia </w:t>
      </w:r>
    </w:p>
    <w:p w14:paraId="7B33859A" w14:textId="280AEA1D" w:rsidR="00BD66D1" w:rsidRPr="00C66D3E" w:rsidRDefault="00876895" w:rsidP="002A3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D3E">
        <w:rPr>
          <w:rFonts w:ascii="Times New Roman" w:hAnsi="Times New Roman" w:cs="Times New Roman"/>
          <w:sz w:val="24"/>
          <w:szCs w:val="24"/>
        </w:rPr>
        <w:tab/>
      </w:r>
      <w:r w:rsidR="00BD66D1" w:rsidRPr="00C66D3E">
        <w:rPr>
          <w:rFonts w:ascii="Times New Roman" w:hAnsi="Times New Roman" w:cs="Times New Roman"/>
          <w:sz w:val="24"/>
          <w:szCs w:val="24"/>
        </w:rPr>
        <w:t>Numele meu este …</w:t>
      </w:r>
      <w:r w:rsidR="003340FC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BD66D1" w:rsidRPr="00C66D3E">
        <w:rPr>
          <w:rFonts w:ascii="Times New Roman" w:hAnsi="Times New Roman" w:cs="Times New Roman"/>
          <w:sz w:val="24"/>
          <w:szCs w:val="24"/>
        </w:rPr>
        <w:t xml:space="preserve">. și dețin o experiență profesională de (peste) .... ani în domeniul ... </w:t>
      </w:r>
      <w:r w:rsidR="00714F8B">
        <w:rPr>
          <w:rFonts w:ascii="Times New Roman" w:hAnsi="Times New Roman" w:cs="Times New Roman"/>
          <w:sz w:val="24"/>
          <w:szCs w:val="24"/>
        </w:rPr>
        <w:t xml:space="preserve">- </w:t>
      </w:r>
      <w:r w:rsidR="00714F8B" w:rsidRPr="00714F8B">
        <w:rPr>
          <w:rFonts w:ascii="Times New Roman" w:hAnsi="Times New Roman" w:cs="Times New Roman"/>
          <w:sz w:val="24"/>
          <w:szCs w:val="24"/>
        </w:rPr>
        <w:t>membru CECAR - expert contabil</w:t>
      </w:r>
      <w:r w:rsidR="00714F8B">
        <w:rPr>
          <w:rFonts w:ascii="Times New Roman" w:hAnsi="Times New Roman" w:cs="Times New Roman"/>
          <w:sz w:val="24"/>
          <w:szCs w:val="24"/>
        </w:rPr>
        <w:t xml:space="preserve"> din anul..............</w:t>
      </w:r>
      <w:r w:rsidR="00FF11A9">
        <w:rPr>
          <w:rFonts w:ascii="Times New Roman" w:hAnsi="Times New Roman" w:cs="Times New Roman"/>
          <w:sz w:val="24"/>
          <w:szCs w:val="24"/>
        </w:rPr>
        <w:t>, certificat seria.....numarul.............. din data de ...........................</w:t>
      </w:r>
      <w:r w:rsidR="00714F8B">
        <w:rPr>
          <w:rFonts w:ascii="Times New Roman" w:hAnsi="Times New Roman" w:cs="Times New Roman"/>
          <w:sz w:val="24"/>
          <w:szCs w:val="24"/>
        </w:rPr>
        <w:t xml:space="preserve"> </w:t>
      </w:r>
      <w:r w:rsidR="00BD66D1" w:rsidRPr="00C66D3E">
        <w:rPr>
          <w:rFonts w:ascii="Times New Roman" w:hAnsi="Times New Roman" w:cs="Times New Roman"/>
          <w:sz w:val="24"/>
          <w:szCs w:val="24"/>
        </w:rPr>
        <w:t xml:space="preserve">Am ocupat poziții precum ... în cadrul ... Consider relevantă ca experiență profesională pentru </w:t>
      </w:r>
      <w:r w:rsidR="008940D5">
        <w:rPr>
          <w:rFonts w:ascii="Times New Roman" w:hAnsi="Times New Roman" w:cs="Times New Roman"/>
          <w:sz w:val="24"/>
          <w:szCs w:val="24"/>
        </w:rPr>
        <w:t>conducerea executivă</w:t>
      </w:r>
      <w:r w:rsidR="00BD66D1" w:rsidRPr="00C66D3E">
        <w:rPr>
          <w:rFonts w:ascii="Times New Roman" w:hAnsi="Times New Roman" w:cs="Times New Roman"/>
          <w:sz w:val="24"/>
          <w:szCs w:val="24"/>
        </w:rPr>
        <w:t xml:space="preserve"> întreprinderii publice </w:t>
      </w:r>
      <w:r w:rsidR="00043951">
        <w:rPr>
          <w:rFonts w:ascii="Times New Roman" w:hAnsi="Times New Roman" w:cs="Times New Roman"/>
          <w:sz w:val="24"/>
          <w:szCs w:val="24"/>
        </w:rPr>
        <w:t>Societate</w:t>
      </w:r>
      <w:r w:rsidR="008940D5">
        <w:rPr>
          <w:rFonts w:ascii="Times New Roman" w:hAnsi="Times New Roman" w:cs="Times New Roman"/>
          <w:sz w:val="24"/>
          <w:szCs w:val="24"/>
        </w:rPr>
        <w:t>a</w:t>
      </w:r>
      <w:r w:rsidR="00043951">
        <w:rPr>
          <w:rFonts w:ascii="Times New Roman" w:hAnsi="Times New Roman" w:cs="Times New Roman"/>
          <w:sz w:val="24"/>
          <w:szCs w:val="24"/>
        </w:rPr>
        <w:t xml:space="preserve"> </w:t>
      </w:r>
      <w:r w:rsidR="00BD66D1" w:rsidRPr="00C66D3E">
        <w:rPr>
          <w:rFonts w:ascii="Times New Roman" w:hAnsi="Times New Roman" w:cs="Times New Roman"/>
          <w:sz w:val="24"/>
          <w:szCs w:val="24"/>
        </w:rPr>
        <w:t>Administ</w:t>
      </w:r>
      <w:r w:rsidR="00B9226D" w:rsidRPr="00C66D3E">
        <w:rPr>
          <w:rFonts w:ascii="Times New Roman" w:hAnsi="Times New Roman" w:cs="Times New Roman"/>
          <w:sz w:val="24"/>
          <w:szCs w:val="24"/>
        </w:rPr>
        <w:t>rarea</w:t>
      </w:r>
      <w:r w:rsidR="00BD66D1" w:rsidRPr="00C66D3E">
        <w:rPr>
          <w:rFonts w:ascii="Times New Roman" w:hAnsi="Times New Roman" w:cs="Times New Roman"/>
          <w:sz w:val="24"/>
          <w:szCs w:val="24"/>
        </w:rPr>
        <w:t xml:space="preserve"> Domeniului Public și Privat S.R.L și ..., întrucât, conform diagnozei/ analizei pe care o voi prezenta mai jos, întreprinderea publică ADPP este deficitară la capitolul ... </w:t>
      </w:r>
    </w:p>
    <w:p w14:paraId="02995438" w14:textId="7E1956AD" w:rsidR="00BD66D1" w:rsidRPr="00C66D3E" w:rsidRDefault="00876895" w:rsidP="002A3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D3E">
        <w:rPr>
          <w:rFonts w:ascii="Times New Roman" w:hAnsi="Times New Roman" w:cs="Times New Roman"/>
          <w:sz w:val="24"/>
          <w:szCs w:val="24"/>
        </w:rPr>
        <w:tab/>
      </w:r>
      <w:r w:rsidR="00BD66D1" w:rsidRPr="00C66D3E">
        <w:rPr>
          <w:rFonts w:ascii="Times New Roman" w:hAnsi="Times New Roman" w:cs="Times New Roman"/>
          <w:sz w:val="24"/>
          <w:szCs w:val="24"/>
        </w:rPr>
        <w:t>În cadrul acestor experiențe am fost direct responsabil de următoarele realizări... [</w:t>
      </w:r>
      <w:r w:rsidR="00BD66D1" w:rsidRPr="00043951">
        <w:rPr>
          <w:rFonts w:ascii="Times New Roman" w:hAnsi="Times New Roman" w:cs="Times New Roman"/>
          <w:i/>
          <w:sz w:val="24"/>
          <w:szCs w:val="24"/>
        </w:rPr>
        <w:t>exemple: creșterea cu x% a cifrei de afaceri prin implementarea unei campanii de …, reducerea cu x% a costurilor prin implementarea de măsuri precum …, creșterea notorietății produselor întreprinderii publice prin …</w:t>
      </w:r>
      <w:r w:rsidR="00BD66D1" w:rsidRPr="00C66D3E">
        <w:rPr>
          <w:rFonts w:ascii="Times New Roman" w:hAnsi="Times New Roman" w:cs="Times New Roman"/>
          <w:sz w:val="24"/>
          <w:szCs w:val="24"/>
        </w:rPr>
        <w:t xml:space="preserve">]. Aceste informații pot fi consultate în …/ au fost documentate în …/ pentru aceste realizări am primit titlul de/ premiul de … </w:t>
      </w:r>
    </w:p>
    <w:p w14:paraId="4F4091C7" w14:textId="58752D21" w:rsidR="00BD66D1" w:rsidRPr="00C66D3E" w:rsidRDefault="00876895" w:rsidP="002A3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D3E">
        <w:rPr>
          <w:rFonts w:ascii="Times New Roman" w:hAnsi="Times New Roman" w:cs="Times New Roman"/>
          <w:sz w:val="24"/>
          <w:szCs w:val="24"/>
        </w:rPr>
        <w:tab/>
      </w:r>
      <w:r w:rsidR="00BD66D1" w:rsidRPr="00C66D3E">
        <w:rPr>
          <w:rFonts w:ascii="Times New Roman" w:hAnsi="Times New Roman" w:cs="Times New Roman"/>
          <w:sz w:val="24"/>
          <w:szCs w:val="24"/>
        </w:rPr>
        <w:t>Întrucât special</w:t>
      </w:r>
      <w:r w:rsidR="00043951">
        <w:rPr>
          <w:rFonts w:ascii="Times New Roman" w:hAnsi="Times New Roman" w:cs="Times New Roman"/>
          <w:sz w:val="24"/>
          <w:szCs w:val="24"/>
        </w:rPr>
        <w:t>i</w:t>
      </w:r>
      <w:r w:rsidR="00BD66D1" w:rsidRPr="00C66D3E">
        <w:rPr>
          <w:rFonts w:ascii="Times New Roman" w:hAnsi="Times New Roman" w:cs="Times New Roman"/>
          <w:sz w:val="24"/>
          <w:szCs w:val="24"/>
        </w:rPr>
        <w:t xml:space="preserve">zarea mea este în …, consider că aș putea aduce întreprinderii publice/ organelor de conducere ale întreprinderii publice următoarea valoare adăugată: … Pot efectua analize precum … și implementa idei precum … Din aceste motive, doresc să candidez pentru poziția de … </w:t>
      </w:r>
      <w:r w:rsidR="00BD66D1" w:rsidRPr="00043951">
        <w:rPr>
          <w:rFonts w:ascii="Times New Roman" w:hAnsi="Times New Roman" w:cs="Times New Roman"/>
          <w:i/>
          <w:sz w:val="24"/>
          <w:szCs w:val="24"/>
        </w:rPr>
        <w:t xml:space="preserve">[a se lista profilul </w:t>
      </w:r>
      <w:r w:rsidR="00EA0352">
        <w:rPr>
          <w:rFonts w:ascii="Times New Roman" w:hAnsi="Times New Roman" w:cs="Times New Roman"/>
          <w:i/>
          <w:sz w:val="24"/>
          <w:szCs w:val="24"/>
        </w:rPr>
        <w:t xml:space="preserve">Directorului </w:t>
      </w:r>
      <w:r w:rsidR="00363F6F">
        <w:rPr>
          <w:rFonts w:ascii="Times New Roman" w:hAnsi="Times New Roman" w:cs="Times New Roman"/>
          <w:i/>
          <w:sz w:val="24"/>
          <w:szCs w:val="24"/>
        </w:rPr>
        <w:t>economic</w:t>
      </w:r>
      <w:r w:rsidR="00BD66D1" w:rsidRPr="00043951">
        <w:rPr>
          <w:rFonts w:ascii="Times New Roman" w:hAnsi="Times New Roman" w:cs="Times New Roman"/>
          <w:i/>
          <w:sz w:val="24"/>
          <w:szCs w:val="24"/>
        </w:rPr>
        <w:t xml:space="preserve"> pentru care candidează aplicantul]</w:t>
      </w:r>
      <w:r w:rsidR="00BD66D1" w:rsidRPr="00C66D3E">
        <w:rPr>
          <w:rFonts w:ascii="Times New Roman" w:hAnsi="Times New Roman" w:cs="Times New Roman"/>
          <w:sz w:val="24"/>
          <w:szCs w:val="24"/>
        </w:rPr>
        <w:t>.</w:t>
      </w:r>
    </w:p>
    <w:p w14:paraId="7B256A4A" w14:textId="1DB55B10" w:rsidR="00BD66D1" w:rsidRPr="00C66D3E" w:rsidRDefault="00876895" w:rsidP="002A3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D3E">
        <w:rPr>
          <w:rFonts w:ascii="Times New Roman" w:hAnsi="Times New Roman" w:cs="Times New Roman"/>
          <w:sz w:val="24"/>
          <w:szCs w:val="24"/>
        </w:rPr>
        <w:tab/>
      </w:r>
      <w:r w:rsidR="00BD66D1" w:rsidRPr="00C66D3E">
        <w:rPr>
          <w:rFonts w:ascii="Times New Roman" w:hAnsi="Times New Roman" w:cs="Times New Roman"/>
          <w:sz w:val="24"/>
          <w:szCs w:val="24"/>
          <w:u w:val="single"/>
        </w:rPr>
        <w:t>Diagnoză/ analiză asupra întreprinderii publice</w:t>
      </w:r>
      <w:r w:rsidR="00BD66D1" w:rsidRPr="00C66D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B9869" w14:textId="60F7D9B6" w:rsidR="00BD66D1" w:rsidRPr="00C66D3E" w:rsidRDefault="00876895" w:rsidP="002A3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D3E">
        <w:rPr>
          <w:rFonts w:ascii="Times New Roman" w:hAnsi="Times New Roman" w:cs="Times New Roman"/>
          <w:sz w:val="24"/>
          <w:szCs w:val="24"/>
        </w:rPr>
        <w:tab/>
      </w:r>
      <w:r w:rsidR="00BD66D1" w:rsidRPr="00C66D3E">
        <w:rPr>
          <w:rFonts w:ascii="Times New Roman" w:hAnsi="Times New Roman" w:cs="Times New Roman"/>
          <w:sz w:val="24"/>
          <w:szCs w:val="24"/>
        </w:rPr>
        <w:t xml:space="preserve">Din analiza datelor publice disponibile cu privire la întreprinderea publică, din lectura scrisorii de așteptări, a pachetului informativ oferit candidaților aflați pe lista scurtă de selecție în timpul selecției, dar și a documentelor </w:t>
      </w:r>
      <w:r w:rsidR="00BD66D1" w:rsidRPr="00493EB3">
        <w:rPr>
          <w:rFonts w:ascii="Times New Roman" w:hAnsi="Times New Roman" w:cs="Times New Roman"/>
          <w:i/>
          <w:sz w:val="24"/>
          <w:szCs w:val="24"/>
        </w:rPr>
        <w:t>X, Y, Z</w:t>
      </w:r>
      <w:r w:rsidR="00493EB3">
        <w:rPr>
          <w:rFonts w:ascii="Times New Roman" w:hAnsi="Times New Roman" w:cs="Times New Roman"/>
          <w:i/>
          <w:sz w:val="24"/>
          <w:szCs w:val="24"/>
        </w:rPr>
        <w:t>...........................</w:t>
      </w:r>
      <w:r w:rsidR="00BD66D1" w:rsidRPr="00C66D3E">
        <w:rPr>
          <w:rFonts w:ascii="Times New Roman" w:hAnsi="Times New Roman" w:cs="Times New Roman"/>
          <w:sz w:val="24"/>
          <w:szCs w:val="24"/>
        </w:rPr>
        <w:t>, am concluzionat că principalele provocări cu care se confruntă întreprinderea publică sunt …</w:t>
      </w:r>
    </w:p>
    <w:p w14:paraId="6BC2D3FA" w14:textId="4D94E5BF" w:rsidR="00BD66D1" w:rsidRPr="00C66D3E" w:rsidRDefault="00876895" w:rsidP="002A3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D3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D66D1" w:rsidRPr="00C66D3E">
        <w:rPr>
          <w:rFonts w:ascii="Times New Roman" w:hAnsi="Times New Roman" w:cs="Times New Roman"/>
          <w:sz w:val="24"/>
          <w:szCs w:val="24"/>
        </w:rPr>
        <w:t xml:space="preserve">Contextul de piață și de reglementare în care se găsește întreprinderea publică are, în opinia mea, următoarele elemente definitorii … Acestea au asupra întreprinderii publice, un impact în … și în … </w:t>
      </w:r>
    </w:p>
    <w:p w14:paraId="2C4B03E0" w14:textId="513F734D" w:rsidR="00BD66D1" w:rsidRPr="00C66D3E" w:rsidRDefault="00876895" w:rsidP="002A3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D3E">
        <w:rPr>
          <w:rFonts w:ascii="Times New Roman" w:hAnsi="Times New Roman" w:cs="Times New Roman"/>
          <w:sz w:val="24"/>
          <w:szCs w:val="24"/>
        </w:rPr>
        <w:tab/>
      </w:r>
      <w:r w:rsidR="00BD66D1" w:rsidRPr="00C66D3E">
        <w:rPr>
          <w:rFonts w:ascii="Times New Roman" w:hAnsi="Times New Roman" w:cs="Times New Roman"/>
          <w:sz w:val="24"/>
          <w:szCs w:val="24"/>
        </w:rPr>
        <w:t xml:space="preserve">Documentele de </w:t>
      </w:r>
      <w:r w:rsidR="00F05CB9">
        <w:rPr>
          <w:rFonts w:ascii="Times New Roman" w:hAnsi="Times New Roman" w:cs="Times New Roman"/>
          <w:sz w:val="24"/>
          <w:szCs w:val="24"/>
        </w:rPr>
        <w:t xml:space="preserve">management </w:t>
      </w:r>
      <w:r w:rsidR="00BD66D1" w:rsidRPr="00C66D3E">
        <w:rPr>
          <w:rFonts w:ascii="Times New Roman" w:hAnsi="Times New Roman" w:cs="Times New Roman"/>
          <w:sz w:val="24"/>
          <w:szCs w:val="24"/>
        </w:rPr>
        <w:t>ale întreprinderii publice de până acum (</w:t>
      </w:r>
      <w:r w:rsidR="00BD66D1" w:rsidRPr="00AB3F3C">
        <w:rPr>
          <w:rFonts w:ascii="Times New Roman" w:hAnsi="Times New Roman" w:cs="Times New Roman"/>
          <w:i/>
          <w:sz w:val="24"/>
          <w:szCs w:val="24"/>
        </w:rPr>
        <w:t>ex: planul de administrare, statutul</w:t>
      </w:r>
      <w:r w:rsidR="00BD66D1" w:rsidRPr="00C66D3E">
        <w:rPr>
          <w:rFonts w:ascii="Times New Roman" w:hAnsi="Times New Roman" w:cs="Times New Roman"/>
          <w:sz w:val="24"/>
          <w:szCs w:val="24"/>
        </w:rPr>
        <w:t xml:space="preserve">) au următoarele caracteristici … În opinia mea, acestea ar putea fi îmbunătățite prin … </w:t>
      </w:r>
    </w:p>
    <w:p w14:paraId="54E06B23" w14:textId="1155DAC7" w:rsidR="00BD66D1" w:rsidRDefault="00876895" w:rsidP="002A3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D3E">
        <w:rPr>
          <w:rFonts w:ascii="Times New Roman" w:hAnsi="Times New Roman" w:cs="Times New Roman"/>
          <w:sz w:val="24"/>
          <w:szCs w:val="24"/>
        </w:rPr>
        <w:tab/>
      </w:r>
      <w:r w:rsidR="00BD66D1" w:rsidRPr="00C66D3E">
        <w:rPr>
          <w:rFonts w:ascii="Times New Roman" w:hAnsi="Times New Roman" w:cs="Times New Roman"/>
          <w:sz w:val="24"/>
          <w:szCs w:val="24"/>
        </w:rPr>
        <w:t>Prin urmare, direcțiile strategice pe care s-ar putea concentra compania în vederea atingerii țintelor la care acționarii se așteaptă sunt …</w:t>
      </w:r>
    </w:p>
    <w:p w14:paraId="25B6C9E7" w14:textId="77777777" w:rsidR="00AB3F3C" w:rsidRPr="00C66D3E" w:rsidRDefault="00AB3F3C" w:rsidP="002A3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AF17C" w14:textId="24C47040" w:rsidR="00BD66D1" w:rsidRPr="00C66D3E" w:rsidRDefault="00876895" w:rsidP="002A3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D3E">
        <w:rPr>
          <w:rFonts w:ascii="Times New Roman" w:hAnsi="Times New Roman" w:cs="Times New Roman"/>
          <w:sz w:val="24"/>
          <w:szCs w:val="24"/>
        </w:rPr>
        <w:tab/>
      </w:r>
      <w:r w:rsidR="00BD66D1" w:rsidRPr="00C66D3E">
        <w:rPr>
          <w:rFonts w:ascii="Times New Roman" w:hAnsi="Times New Roman" w:cs="Times New Roman"/>
          <w:sz w:val="24"/>
          <w:szCs w:val="24"/>
          <w:u w:val="single"/>
        </w:rPr>
        <w:t>Analiza elementelor de guvernanță corporativă</w:t>
      </w:r>
      <w:r w:rsidR="00BD66D1" w:rsidRPr="00C66D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EFEBC" w14:textId="0AB27A14" w:rsidR="00BD66D1" w:rsidRPr="00C66D3E" w:rsidRDefault="00876895" w:rsidP="002A3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D3E">
        <w:rPr>
          <w:rFonts w:ascii="Times New Roman" w:hAnsi="Times New Roman" w:cs="Times New Roman"/>
          <w:sz w:val="24"/>
          <w:szCs w:val="24"/>
        </w:rPr>
        <w:tab/>
      </w:r>
      <w:r w:rsidR="00BD66D1" w:rsidRPr="00C66D3E">
        <w:rPr>
          <w:rFonts w:ascii="Times New Roman" w:hAnsi="Times New Roman" w:cs="Times New Roman"/>
          <w:sz w:val="24"/>
          <w:szCs w:val="24"/>
        </w:rPr>
        <w:t xml:space="preserve">Întreprinderea publică implementează următoarele măsuri/ procese ce țin de domeniul guvernanței corporative…. Rolul </w:t>
      </w:r>
      <w:r w:rsidR="00F05CB9">
        <w:rPr>
          <w:rFonts w:ascii="Times New Roman" w:hAnsi="Times New Roman" w:cs="Times New Roman"/>
          <w:sz w:val="24"/>
          <w:szCs w:val="24"/>
        </w:rPr>
        <w:t>conducerii executive</w:t>
      </w:r>
      <w:r w:rsidR="00BD66D1" w:rsidRPr="00C66D3E">
        <w:rPr>
          <w:rFonts w:ascii="Times New Roman" w:hAnsi="Times New Roman" w:cs="Times New Roman"/>
          <w:sz w:val="24"/>
          <w:szCs w:val="24"/>
        </w:rPr>
        <w:t xml:space="preserve"> este, în prezent … Rolul celorlalte organe de conducere este … Consider că aceste roluri și responsabilități ar trebui modificate în următoarele direcții…</w:t>
      </w:r>
    </w:p>
    <w:p w14:paraId="53CF4039" w14:textId="3B148A99" w:rsidR="00BD66D1" w:rsidRPr="00C66D3E" w:rsidRDefault="00876895" w:rsidP="002A3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D3E">
        <w:rPr>
          <w:rFonts w:ascii="Times New Roman" w:hAnsi="Times New Roman" w:cs="Times New Roman"/>
          <w:sz w:val="24"/>
          <w:szCs w:val="24"/>
        </w:rPr>
        <w:tab/>
      </w:r>
      <w:r w:rsidR="00BD66D1" w:rsidRPr="00C66D3E">
        <w:rPr>
          <w:rFonts w:ascii="Times New Roman" w:hAnsi="Times New Roman" w:cs="Times New Roman"/>
          <w:sz w:val="24"/>
          <w:szCs w:val="24"/>
        </w:rPr>
        <w:t xml:space="preserve">Din cele mai bune practici de guvernanță corporativă, consider că măsurile … și … ar putea avea un impact pozitiv asupra întreprinderii publice, în sensul … </w:t>
      </w:r>
    </w:p>
    <w:p w14:paraId="50DFA0F3" w14:textId="1EA28351" w:rsidR="00BD66D1" w:rsidRPr="00C66D3E" w:rsidRDefault="00876895" w:rsidP="002A3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D3E">
        <w:rPr>
          <w:rFonts w:ascii="Times New Roman" w:hAnsi="Times New Roman" w:cs="Times New Roman"/>
          <w:sz w:val="24"/>
          <w:szCs w:val="24"/>
        </w:rPr>
        <w:tab/>
      </w:r>
      <w:r w:rsidR="00BD66D1" w:rsidRPr="00C66D3E">
        <w:rPr>
          <w:rFonts w:ascii="Times New Roman" w:hAnsi="Times New Roman" w:cs="Times New Roman"/>
          <w:sz w:val="24"/>
          <w:szCs w:val="24"/>
        </w:rPr>
        <w:t xml:space="preserve">În opinia mea, un bun </w:t>
      </w:r>
      <w:r w:rsidR="00F0593D">
        <w:rPr>
          <w:rFonts w:ascii="Times New Roman" w:hAnsi="Times New Roman" w:cs="Times New Roman"/>
          <w:sz w:val="24"/>
          <w:szCs w:val="24"/>
        </w:rPr>
        <w:t xml:space="preserve">Director </w:t>
      </w:r>
      <w:r w:rsidR="00363F6F">
        <w:rPr>
          <w:rFonts w:ascii="Times New Roman" w:hAnsi="Times New Roman" w:cs="Times New Roman"/>
          <w:sz w:val="24"/>
          <w:szCs w:val="24"/>
        </w:rPr>
        <w:t>economic</w:t>
      </w:r>
      <w:r w:rsidR="00BD66D1" w:rsidRPr="00C66D3E">
        <w:rPr>
          <w:rFonts w:ascii="Times New Roman" w:hAnsi="Times New Roman" w:cs="Times New Roman"/>
          <w:sz w:val="24"/>
          <w:szCs w:val="24"/>
        </w:rPr>
        <w:t xml:space="preserve"> ar trebui să deruleze următoarele activități… Elementele discutate în cadrul întâlnirilor </w:t>
      </w:r>
      <w:r w:rsidR="00134866">
        <w:rPr>
          <w:rFonts w:ascii="Times New Roman" w:hAnsi="Times New Roman" w:cs="Times New Roman"/>
          <w:sz w:val="24"/>
          <w:szCs w:val="24"/>
        </w:rPr>
        <w:t xml:space="preserve">dintre conducerea executivă </w:t>
      </w:r>
      <w:r w:rsidR="007D3239">
        <w:rPr>
          <w:rFonts w:ascii="Times New Roman" w:hAnsi="Times New Roman" w:cs="Times New Roman"/>
          <w:sz w:val="24"/>
          <w:szCs w:val="24"/>
        </w:rPr>
        <w:t xml:space="preserve">și în </w:t>
      </w:r>
      <w:r w:rsidR="005665C1" w:rsidRPr="00C66D3E">
        <w:rPr>
          <w:rFonts w:ascii="Times New Roman" w:hAnsi="Times New Roman" w:cs="Times New Roman"/>
          <w:sz w:val="24"/>
          <w:szCs w:val="24"/>
        </w:rPr>
        <w:t>Consiliul de Administrație</w:t>
      </w:r>
      <w:r w:rsidR="00BD66D1" w:rsidRPr="00C66D3E">
        <w:rPr>
          <w:rFonts w:ascii="Times New Roman" w:hAnsi="Times New Roman" w:cs="Times New Roman"/>
          <w:sz w:val="24"/>
          <w:szCs w:val="24"/>
        </w:rPr>
        <w:t xml:space="preserve"> ar trebui să fie … </w:t>
      </w:r>
    </w:p>
    <w:p w14:paraId="2E2E66BE" w14:textId="494CAA0B" w:rsidR="00BD66D1" w:rsidRPr="00C66D3E" w:rsidRDefault="00876895" w:rsidP="002A3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D3E">
        <w:rPr>
          <w:rFonts w:ascii="Times New Roman" w:hAnsi="Times New Roman" w:cs="Times New Roman"/>
          <w:sz w:val="24"/>
          <w:szCs w:val="24"/>
        </w:rPr>
        <w:tab/>
      </w:r>
      <w:r w:rsidR="00BD66D1" w:rsidRPr="00C66D3E">
        <w:rPr>
          <w:rFonts w:ascii="Times New Roman" w:hAnsi="Times New Roman" w:cs="Times New Roman"/>
          <w:sz w:val="24"/>
          <w:szCs w:val="24"/>
        </w:rPr>
        <w:t>Documentarea și raportarea acestor interacțiuni ar trebui să se facă prin … transmise …</w:t>
      </w:r>
    </w:p>
    <w:p w14:paraId="4528400B" w14:textId="6FD4D12F" w:rsidR="00BD66D1" w:rsidRPr="00C66D3E" w:rsidRDefault="00876895" w:rsidP="002A3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D3E">
        <w:rPr>
          <w:rFonts w:ascii="Times New Roman" w:hAnsi="Times New Roman" w:cs="Times New Roman"/>
          <w:sz w:val="24"/>
          <w:szCs w:val="24"/>
        </w:rPr>
        <w:tab/>
      </w:r>
      <w:r w:rsidR="00BD66D1" w:rsidRPr="00C66D3E">
        <w:rPr>
          <w:rFonts w:ascii="Times New Roman" w:hAnsi="Times New Roman" w:cs="Times New Roman"/>
          <w:sz w:val="24"/>
          <w:szCs w:val="24"/>
        </w:rPr>
        <w:t xml:space="preserve"> Interacțiunea dintre </w:t>
      </w:r>
      <w:r w:rsidR="005665C1" w:rsidRPr="00C66D3E">
        <w:rPr>
          <w:rFonts w:ascii="Times New Roman" w:hAnsi="Times New Roman" w:cs="Times New Roman"/>
          <w:sz w:val="24"/>
          <w:szCs w:val="24"/>
        </w:rPr>
        <w:t>Consiliul de Administrație</w:t>
      </w:r>
      <w:r w:rsidR="00BD66D1" w:rsidRPr="00C66D3E">
        <w:rPr>
          <w:rFonts w:ascii="Times New Roman" w:hAnsi="Times New Roman" w:cs="Times New Roman"/>
          <w:sz w:val="24"/>
          <w:szCs w:val="24"/>
        </w:rPr>
        <w:t xml:space="preserve"> și conducerea executivă a întreprinderii publice ar trebui să fie caracterizată de … </w:t>
      </w:r>
    </w:p>
    <w:p w14:paraId="342DC89A" w14:textId="53D9A0BB" w:rsidR="00BD66D1" w:rsidRDefault="00876895" w:rsidP="002A3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D3E">
        <w:rPr>
          <w:rFonts w:ascii="Times New Roman" w:hAnsi="Times New Roman" w:cs="Times New Roman"/>
          <w:sz w:val="24"/>
          <w:szCs w:val="24"/>
        </w:rPr>
        <w:tab/>
      </w:r>
      <w:r w:rsidR="00BD66D1" w:rsidRPr="00C66D3E">
        <w:rPr>
          <w:rFonts w:ascii="Times New Roman" w:hAnsi="Times New Roman" w:cs="Times New Roman"/>
          <w:sz w:val="24"/>
          <w:szCs w:val="24"/>
        </w:rPr>
        <w:t>În ceea ce privește lucrul în echipă, esențial pentru buna funcționare a un</w:t>
      </w:r>
      <w:r w:rsidR="00F0593D">
        <w:rPr>
          <w:rFonts w:ascii="Times New Roman" w:hAnsi="Times New Roman" w:cs="Times New Roman"/>
          <w:sz w:val="24"/>
          <w:szCs w:val="24"/>
        </w:rPr>
        <w:t>e</w:t>
      </w:r>
      <w:r w:rsidR="00BD66D1" w:rsidRPr="00C66D3E">
        <w:rPr>
          <w:rFonts w:ascii="Times New Roman" w:hAnsi="Times New Roman" w:cs="Times New Roman"/>
          <w:sz w:val="24"/>
          <w:szCs w:val="24"/>
        </w:rPr>
        <w:t xml:space="preserve">i </w:t>
      </w:r>
      <w:r w:rsidR="00F0593D">
        <w:rPr>
          <w:rFonts w:ascii="Times New Roman" w:hAnsi="Times New Roman" w:cs="Times New Roman"/>
          <w:sz w:val="24"/>
          <w:szCs w:val="24"/>
        </w:rPr>
        <w:t>conduceri eficiente</w:t>
      </w:r>
      <w:r w:rsidR="00BD66D1" w:rsidRPr="00C66D3E">
        <w:rPr>
          <w:rFonts w:ascii="Times New Roman" w:hAnsi="Times New Roman" w:cs="Times New Roman"/>
          <w:sz w:val="24"/>
          <w:szCs w:val="24"/>
        </w:rPr>
        <w:t xml:space="preserve"> experiența mea este … Am învățat că … și consider că … ar trebui folosite în …</w:t>
      </w:r>
      <w:r w:rsidR="00ED5016">
        <w:rPr>
          <w:rFonts w:ascii="Times New Roman" w:hAnsi="Times New Roman" w:cs="Times New Roman"/>
          <w:sz w:val="24"/>
          <w:szCs w:val="24"/>
        </w:rPr>
        <w:t>....................</w:t>
      </w:r>
    </w:p>
    <w:p w14:paraId="00143ADA" w14:textId="77777777" w:rsidR="00C66D3E" w:rsidRPr="00C66D3E" w:rsidRDefault="00C66D3E" w:rsidP="002A3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59748" w14:textId="30876810" w:rsidR="00BD66D1" w:rsidRPr="00C66D3E" w:rsidRDefault="00876895" w:rsidP="002A36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D3E">
        <w:rPr>
          <w:rFonts w:ascii="Times New Roman" w:hAnsi="Times New Roman" w:cs="Times New Roman"/>
          <w:sz w:val="24"/>
          <w:szCs w:val="24"/>
        </w:rPr>
        <w:tab/>
      </w:r>
      <w:r w:rsidR="00BD66D1" w:rsidRPr="00C66D3E">
        <w:rPr>
          <w:rFonts w:ascii="Times New Roman" w:hAnsi="Times New Roman" w:cs="Times New Roman"/>
          <w:b/>
          <w:sz w:val="24"/>
          <w:szCs w:val="24"/>
          <w:u w:val="single"/>
        </w:rPr>
        <w:t>Interpretarea scrisorii de așteptări</w:t>
      </w:r>
      <w:r w:rsidR="00BD66D1" w:rsidRPr="00C66D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398F1B" w14:textId="6D426F4C" w:rsidR="00BD66D1" w:rsidRPr="00C66D3E" w:rsidRDefault="00876895" w:rsidP="002A3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D3E">
        <w:rPr>
          <w:rFonts w:ascii="Times New Roman" w:hAnsi="Times New Roman" w:cs="Times New Roman"/>
          <w:sz w:val="24"/>
          <w:szCs w:val="24"/>
        </w:rPr>
        <w:tab/>
      </w:r>
      <w:r w:rsidR="00BD66D1" w:rsidRPr="00C66D3E">
        <w:rPr>
          <w:rFonts w:ascii="Times New Roman" w:hAnsi="Times New Roman" w:cs="Times New Roman"/>
          <w:sz w:val="24"/>
          <w:szCs w:val="24"/>
        </w:rPr>
        <w:t>Am studiat îndeaproape scrisoarea de așteptări publicată de întreprinderea publică și de autoritatea publică tutelară. Înțelegerea mea este că, pe durata mandatului</w:t>
      </w:r>
      <w:r w:rsidR="002C70FC">
        <w:rPr>
          <w:rFonts w:ascii="Times New Roman" w:hAnsi="Times New Roman" w:cs="Times New Roman"/>
          <w:sz w:val="24"/>
          <w:szCs w:val="24"/>
        </w:rPr>
        <w:t xml:space="preserve"> de Director </w:t>
      </w:r>
      <w:r w:rsidR="00363F6F">
        <w:rPr>
          <w:rFonts w:ascii="Times New Roman" w:hAnsi="Times New Roman" w:cs="Times New Roman"/>
          <w:sz w:val="24"/>
          <w:szCs w:val="24"/>
        </w:rPr>
        <w:t>economic</w:t>
      </w:r>
      <w:r w:rsidR="002C70FC">
        <w:rPr>
          <w:rFonts w:ascii="Times New Roman" w:hAnsi="Times New Roman" w:cs="Times New Roman"/>
          <w:sz w:val="24"/>
          <w:szCs w:val="24"/>
        </w:rPr>
        <w:t xml:space="preserve"> </w:t>
      </w:r>
      <w:r w:rsidR="00BD66D1" w:rsidRPr="00C66D3E">
        <w:rPr>
          <w:rFonts w:ascii="Times New Roman" w:hAnsi="Times New Roman" w:cs="Times New Roman"/>
          <w:sz w:val="24"/>
          <w:szCs w:val="24"/>
        </w:rPr>
        <w:t xml:space="preserve">, cele mai importante obiective strategice ale întreprinderii publice ar trebui să fie ... </w:t>
      </w:r>
    </w:p>
    <w:p w14:paraId="4033D281" w14:textId="3463A2F0" w:rsidR="00BD66D1" w:rsidRPr="00C66D3E" w:rsidRDefault="00876895" w:rsidP="002A3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D3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D66D1" w:rsidRPr="00C66D3E">
        <w:rPr>
          <w:rFonts w:ascii="Times New Roman" w:hAnsi="Times New Roman" w:cs="Times New Roman"/>
          <w:sz w:val="24"/>
          <w:szCs w:val="24"/>
        </w:rPr>
        <w:t xml:space="preserve">De asemenea, rezultatele </w:t>
      </w:r>
      <w:r w:rsidR="00BD66D1" w:rsidRPr="00DB5DDE">
        <w:rPr>
          <w:rFonts w:ascii="Times New Roman" w:hAnsi="Times New Roman" w:cs="Times New Roman"/>
          <w:i/>
          <w:sz w:val="24"/>
          <w:szCs w:val="24"/>
        </w:rPr>
        <w:t>X și Y</w:t>
      </w:r>
      <w:r w:rsidR="00BD66D1" w:rsidRPr="00C66D3E">
        <w:rPr>
          <w:rFonts w:ascii="Times New Roman" w:hAnsi="Times New Roman" w:cs="Times New Roman"/>
          <w:sz w:val="24"/>
          <w:szCs w:val="24"/>
        </w:rPr>
        <w:t xml:space="preserve"> </w:t>
      </w:r>
      <w:r w:rsidR="00DB5DDE">
        <w:rPr>
          <w:rFonts w:ascii="Times New Roman" w:hAnsi="Times New Roman" w:cs="Times New Roman"/>
          <w:sz w:val="24"/>
          <w:szCs w:val="24"/>
        </w:rPr>
        <w:t>.............</w:t>
      </w:r>
      <w:r w:rsidR="00BD66D1" w:rsidRPr="00C66D3E">
        <w:rPr>
          <w:rFonts w:ascii="Times New Roman" w:hAnsi="Times New Roman" w:cs="Times New Roman"/>
          <w:sz w:val="24"/>
          <w:szCs w:val="24"/>
        </w:rPr>
        <w:t xml:space="preserve">preconizate de acționari în scrisoarea de așteptări, pot fi atinse prin obiective precum </w:t>
      </w:r>
      <w:r w:rsidR="00BD66D1" w:rsidRPr="00DB5DDE">
        <w:rPr>
          <w:rFonts w:ascii="Times New Roman" w:hAnsi="Times New Roman" w:cs="Times New Roman"/>
          <w:i/>
          <w:sz w:val="24"/>
          <w:szCs w:val="24"/>
        </w:rPr>
        <w:t xml:space="preserve">X și Y </w:t>
      </w:r>
      <w:r w:rsidR="00DB5DDE">
        <w:rPr>
          <w:rFonts w:ascii="Times New Roman" w:hAnsi="Times New Roman" w:cs="Times New Roman"/>
          <w:i/>
          <w:sz w:val="24"/>
          <w:szCs w:val="24"/>
        </w:rPr>
        <w:t>.................</w:t>
      </w:r>
      <w:r w:rsidR="00BD66D1" w:rsidRPr="00C66D3E">
        <w:rPr>
          <w:rFonts w:ascii="Times New Roman" w:hAnsi="Times New Roman" w:cs="Times New Roman"/>
          <w:sz w:val="24"/>
          <w:szCs w:val="24"/>
        </w:rPr>
        <w:t xml:space="preserve">stabilite de către conducerea executivă a întreprinderii publice pe o durată de ... și măsurate prin ... Pentru măsurarea gradului de îndeplinire a acestora, ca </w:t>
      </w:r>
      <w:r w:rsidR="002C70FC">
        <w:rPr>
          <w:rFonts w:ascii="Times New Roman" w:hAnsi="Times New Roman" w:cs="Times New Roman"/>
          <w:sz w:val="24"/>
          <w:szCs w:val="24"/>
        </w:rPr>
        <w:t xml:space="preserve">Director </w:t>
      </w:r>
      <w:r w:rsidR="00363F6F">
        <w:rPr>
          <w:rFonts w:ascii="Times New Roman" w:hAnsi="Times New Roman" w:cs="Times New Roman"/>
          <w:sz w:val="24"/>
          <w:szCs w:val="24"/>
        </w:rPr>
        <w:t>economic</w:t>
      </w:r>
      <w:r w:rsidR="00BD66D1" w:rsidRPr="00C66D3E">
        <w:rPr>
          <w:rFonts w:ascii="Times New Roman" w:hAnsi="Times New Roman" w:cs="Times New Roman"/>
          <w:sz w:val="24"/>
          <w:szCs w:val="24"/>
        </w:rPr>
        <w:t xml:space="preserve">, </w:t>
      </w:r>
      <w:r w:rsidR="002C70FC">
        <w:rPr>
          <w:rFonts w:ascii="Times New Roman" w:hAnsi="Times New Roman" w:cs="Times New Roman"/>
          <w:sz w:val="24"/>
          <w:szCs w:val="24"/>
        </w:rPr>
        <w:t>mă</w:t>
      </w:r>
      <w:r w:rsidR="00BD66D1" w:rsidRPr="00C66D3E">
        <w:rPr>
          <w:rFonts w:ascii="Times New Roman" w:hAnsi="Times New Roman" w:cs="Times New Roman"/>
          <w:sz w:val="24"/>
          <w:szCs w:val="24"/>
        </w:rPr>
        <w:t xml:space="preserve"> vo</w:t>
      </w:r>
      <w:r w:rsidR="002C70FC">
        <w:rPr>
          <w:rFonts w:ascii="Times New Roman" w:hAnsi="Times New Roman" w:cs="Times New Roman"/>
          <w:sz w:val="24"/>
          <w:szCs w:val="24"/>
        </w:rPr>
        <w:t>i</w:t>
      </w:r>
      <w:r w:rsidR="00BD66D1" w:rsidRPr="00C66D3E">
        <w:rPr>
          <w:rFonts w:ascii="Times New Roman" w:hAnsi="Times New Roman" w:cs="Times New Roman"/>
          <w:sz w:val="24"/>
          <w:szCs w:val="24"/>
        </w:rPr>
        <w:t xml:space="preserve"> baza pe ... furnizate de ..., în conformitate cu ... </w:t>
      </w:r>
    </w:p>
    <w:p w14:paraId="1F1F7495" w14:textId="34CF09BA" w:rsidR="00BD66D1" w:rsidRPr="00C66D3E" w:rsidRDefault="00876895" w:rsidP="002A3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D3E">
        <w:rPr>
          <w:rFonts w:ascii="Times New Roman" w:hAnsi="Times New Roman" w:cs="Times New Roman"/>
          <w:sz w:val="24"/>
          <w:szCs w:val="24"/>
        </w:rPr>
        <w:tab/>
      </w:r>
      <w:r w:rsidR="00BD66D1" w:rsidRPr="00C66D3E">
        <w:rPr>
          <w:rFonts w:ascii="Times New Roman" w:hAnsi="Times New Roman" w:cs="Times New Roman"/>
          <w:sz w:val="24"/>
          <w:szCs w:val="24"/>
        </w:rPr>
        <w:t xml:space="preserve">Consider că o vulnerabilitate a întreprinderii publice, care ar putea periclita realizarea țintei .../ rezultatelor ... menționate în scrisoarea de așteptări este ..., întrucât ... </w:t>
      </w:r>
    </w:p>
    <w:p w14:paraId="14C84A2E" w14:textId="05B4F7D2" w:rsidR="00BD66D1" w:rsidRPr="00C66D3E" w:rsidRDefault="00876895" w:rsidP="002A3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D3E">
        <w:rPr>
          <w:rFonts w:ascii="Times New Roman" w:hAnsi="Times New Roman" w:cs="Times New Roman"/>
          <w:sz w:val="24"/>
          <w:szCs w:val="24"/>
        </w:rPr>
        <w:tab/>
      </w:r>
      <w:r w:rsidR="00BD66D1" w:rsidRPr="00C66D3E">
        <w:rPr>
          <w:rFonts w:ascii="Times New Roman" w:hAnsi="Times New Roman" w:cs="Times New Roman"/>
          <w:sz w:val="24"/>
          <w:szCs w:val="24"/>
        </w:rPr>
        <w:t>Acest risc ar putea fi redus dacă [</w:t>
      </w:r>
      <w:r w:rsidR="00BD66D1" w:rsidRPr="00DB5DDE">
        <w:rPr>
          <w:rFonts w:ascii="Times New Roman" w:hAnsi="Times New Roman" w:cs="Times New Roman"/>
          <w:i/>
          <w:sz w:val="24"/>
          <w:szCs w:val="24"/>
        </w:rPr>
        <w:t>se vor exemplifica procese/ mecanisme de gestionare a acestor riscuri/ vulnerabilități</w:t>
      </w:r>
      <w:r w:rsidR="00BD66D1" w:rsidRPr="00C66D3E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62D27637" w14:textId="0A93DF33" w:rsidR="00BD66D1" w:rsidRPr="00C66D3E" w:rsidRDefault="00876895" w:rsidP="002A3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D3E">
        <w:rPr>
          <w:rFonts w:ascii="Times New Roman" w:hAnsi="Times New Roman" w:cs="Times New Roman"/>
          <w:sz w:val="24"/>
          <w:szCs w:val="24"/>
        </w:rPr>
        <w:tab/>
      </w:r>
      <w:r w:rsidR="00BD66D1" w:rsidRPr="00C66D3E">
        <w:rPr>
          <w:rFonts w:ascii="Times New Roman" w:hAnsi="Times New Roman" w:cs="Times New Roman"/>
          <w:sz w:val="24"/>
          <w:szCs w:val="24"/>
        </w:rPr>
        <w:t xml:space="preserve">Indicatori utili în măsurarea unor rezultate precum … și …., menționate în scrisoarea de așteptări… sunt … </w:t>
      </w:r>
    </w:p>
    <w:p w14:paraId="3F0DFBF7" w14:textId="57BC0612" w:rsidR="00BD66D1" w:rsidRDefault="00876895" w:rsidP="002A3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D3E">
        <w:rPr>
          <w:rFonts w:ascii="Times New Roman" w:hAnsi="Times New Roman" w:cs="Times New Roman"/>
          <w:sz w:val="24"/>
          <w:szCs w:val="24"/>
        </w:rPr>
        <w:tab/>
      </w:r>
      <w:r w:rsidR="00BD66D1" w:rsidRPr="00C66D3E">
        <w:rPr>
          <w:rFonts w:ascii="Times New Roman" w:hAnsi="Times New Roman" w:cs="Times New Roman"/>
          <w:sz w:val="24"/>
          <w:szCs w:val="24"/>
        </w:rPr>
        <w:t>În speranța că aplicația mea răspunde așteptărilor Comi</w:t>
      </w:r>
      <w:r w:rsidR="002C70FC">
        <w:rPr>
          <w:rFonts w:ascii="Times New Roman" w:hAnsi="Times New Roman" w:cs="Times New Roman"/>
          <w:sz w:val="24"/>
          <w:szCs w:val="24"/>
        </w:rPr>
        <w:t>tetului de nominalizare și remunerare</w:t>
      </w:r>
      <w:r w:rsidR="00BD66D1" w:rsidRPr="00C66D3E">
        <w:rPr>
          <w:rFonts w:ascii="Times New Roman" w:hAnsi="Times New Roman" w:cs="Times New Roman"/>
          <w:sz w:val="24"/>
          <w:szCs w:val="24"/>
        </w:rPr>
        <w:t>, vă stau la dispoziție pentru detalii suplimentare.</w:t>
      </w:r>
    </w:p>
    <w:p w14:paraId="7D03F43D" w14:textId="77777777" w:rsidR="00C66D3E" w:rsidRPr="00C66D3E" w:rsidRDefault="00C66D3E" w:rsidP="002A36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8005C" w14:textId="53C7A9CE" w:rsidR="00BD66D1" w:rsidRPr="00C66D3E" w:rsidRDefault="00BD66D1" w:rsidP="002A36F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6D3E">
        <w:rPr>
          <w:rFonts w:ascii="Times New Roman" w:hAnsi="Times New Roman" w:cs="Times New Roman"/>
          <w:b/>
          <w:i/>
          <w:sz w:val="24"/>
          <w:szCs w:val="24"/>
        </w:rPr>
        <w:t>Cu stimă,</w:t>
      </w:r>
    </w:p>
    <w:p w14:paraId="599736B9" w14:textId="77777777" w:rsidR="00C66D3E" w:rsidRPr="00C66D3E" w:rsidRDefault="00C66D3E" w:rsidP="002A36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CA38F3" w14:textId="43F042A0" w:rsidR="00876895" w:rsidRPr="00C66D3E" w:rsidRDefault="00C66D3E" w:rsidP="002A36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D3E">
        <w:rPr>
          <w:rFonts w:ascii="Times New Roman" w:hAnsi="Times New Roman" w:cs="Times New Roman"/>
          <w:b/>
          <w:sz w:val="24"/>
          <w:szCs w:val="24"/>
        </w:rPr>
        <w:t>CANDIDAT</w:t>
      </w:r>
    </w:p>
    <w:p w14:paraId="056F3C08" w14:textId="3963A7DE" w:rsidR="00876895" w:rsidRPr="00C66D3E" w:rsidRDefault="00876895" w:rsidP="002A36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D3E">
        <w:rPr>
          <w:rFonts w:ascii="Times New Roman" w:hAnsi="Times New Roman" w:cs="Times New Roman"/>
          <w:b/>
          <w:sz w:val="24"/>
          <w:szCs w:val="24"/>
        </w:rPr>
        <w:t>Numele și prenumele în clar</w:t>
      </w:r>
    </w:p>
    <w:p w14:paraId="3F2BC8E3" w14:textId="0DC6931F" w:rsidR="00876895" w:rsidRPr="00C66D3E" w:rsidRDefault="00876895" w:rsidP="002A36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06B9E5" w14:textId="0F6A187E" w:rsidR="00876895" w:rsidRPr="00C66D3E" w:rsidRDefault="00876895" w:rsidP="002A36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D3E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14:paraId="743A5710" w14:textId="711BC658" w:rsidR="00876895" w:rsidRDefault="00876895" w:rsidP="002A36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D3E">
        <w:rPr>
          <w:rFonts w:ascii="Times New Roman" w:hAnsi="Times New Roman" w:cs="Times New Roman"/>
          <w:b/>
          <w:sz w:val="24"/>
          <w:szCs w:val="24"/>
        </w:rPr>
        <w:t>Data</w:t>
      </w:r>
    </w:p>
    <w:p w14:paraId="51951F98" w14:textId="77777777" w:rsidR="009957AE" w:rsidRPr="00C66D3E" w:rsidRDefault="009957AE" w:rsidP="002A36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5A7930" w14:textId="0A282220" w:rsidR="00876895" w:rsidRPr="00C66D3E" w:rsidRDefault="00876895" w:rsidP="002A36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D3E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14:paraId="40B1D5E1" w14:textId="0166F1AF" w:rsidR="00876895" w:rsidRPr="00C66D3E" w:rsidRDefault="00876895" w:rsidP="002A36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526AFD" w14:textId="12E06248" w:rsidR="00876895" w:rsidRPr="00C66D3E" w:rsidRDefault="00876895" w:rsidP="002A36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D3E">
        <w:rPr>
          <w:rFonts w:ascii="Times New Roman" w:hAnsi="Times New Roman" w:cs="Times New Roman"/>
          <w:b/>
          <w:sz w:val="24"/>
          <w:szCs w:val="24"/>
        </w:rPr>
        <w:t>Semnătura</w:t>
      </w:r>
    </w:p>
    <w:p w14:paraId="4527299D" w14:textId="0A74547D" w:rsidR="00876895" w:rsidRPr="00C66D3E" w:rsidRDefault="00876895" w:rsidP="002A36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8283CA" w14:textId="60E9ED59" w:rsidR="00157C67" w:rsidRPr="009957AE" w:rsidRDefault="00876895" w:rsidP="002A36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D3E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sectPr w:rsidR="00157C67" w:rsidRPr="009957AE" w:rsidSect="00237EF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A40EE" w14:textId="77777777" w:rsidR="00237EF6" w:rsidRDefault="00237EF6" w:rsidP="008F2DD2">
      <w:pPr>
        <w:spacing w:after="0" w:line="240" w:lineRule="auto"/>
      </w:pPr>
      <w:r>
        <w:separator/>
      </w:r>
    </w:p>
  </w:endnote>
  <w:endnote w:type="continuationSeparator" w:id="0">
    <w:p w14:paraId="4C6F548F" w14:textId="77777777" w:rsidR="00237EF6" w:rsidRDefault="00237EF6" w:rsidP="008F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F408C" w14:textId="77777777" w:rsidR="009957AE" w:rsidRDefault="009957AE" w:rsidP="009957AE">
    <w:pPr>
      <w:pStyle w:val="Footer"/>
      <w:jc w:val="right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39CE90DD" w14:textId="77777777" w:rsidR="009957AE" w:rsidRDefault="00995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5FDB4" w14:textId="77777777" w:rsidR="00237EF6" w:rsidRDefault="00237EF6" w:rsidP="008F2DD2">
      <w:pPr>
        <w:spacing w:after="0" w:line="240" w:lineRule="auto"/>
      </w:pPr>
      <w:r>
        <w:separator/>
      </w:r>
    </w:p>
  </w:footnote>
  <w:footnote w:type="continuationSeparator" w:id="0">
    <w:p w14:paraId="168AA9A8" w14:textId="77777777" w:rsidR="00237EF6" w:rsidRDefault="00237EF6" w:rsidP="008F2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50B85" w14:textId="77777777" w:rsidR="008940D5" w:rsidRDefault="008940D5" w:rsidP="008940D5">
    <w:pPr>
      <w:pStyle w:val="NoSpacing"/>
      <w:jc w:val="both"/>
      <w:rPr>
        <w:rFonts w:ascii="Times New Roman" w:hAnsi="Times New Roman"/>
        <w:b/>
      </w:rPr>
    </w:pPr>
  </w:p>
  <w:p w14:paraId="1907A4D7" w14:textId="77777777" w:rsidR="008940D5" w:rsidRPr="00ED592D" w:rsidRDefault="008940D5" w:rsidP="008940D5">
    <w:pPr>
      <w:pStyle w:val="NoSpacing"/>
      <w:jc w:val="right"/>
      <w:rPr>
        <w:rFonts w:ascii="Times New Roman" w:hAnsi="Times New Roman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40E346A" wp14:editId="7FFD7CE7">
          <wp:simplePos x="0" y="0"/>
          <wp:positionH relativeFrom="column">
            <wp:posOffset>128905</wp:posOffset>
          </wp:positionH>
          <wp:positionV relativeFrom="paragraph">
            <wp:posOffset>15875</wp:posOffset>
          </wp:positionV>
          <wp:extent cx="628650" cy="942975"/>
          <wp:effectExtent l="0" t="0" r="0" b="0"/>
          <wp:wrapSquare wrapText="bothSides"/>
          <wp:docPr id="2" name="il_fi" descr="http://www.dsclex.ro/legislatie/2010/ianuarie2010/imagini/55/55_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dsclex.ro/legislatie/2010/ianuarie2010/imagini/55/55_1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</w:rPr>
      <w:tab/>
    </w:r>
    <w:r w:rsidRPr="00ED592D">
      <w:rPr>
        <w:rFonts w:ascii="Times New Roman" w:hAnsi="Times New Roman"/>
        <w:b/>
      </w:rPr>
      <w:t>S.C. ADMINISTRAREA DOMENIULUI PUBLIC SI PRIVAT BALOTESTI S.R.L</w:t>
    </w:r>
  </w:p>
  <w:p w14:paraId="554B966F" w14:textId="77777777" w:rsidR="008940D5" w:rsidRPr="00ED592D" w:rsidRDefault="008940D5" w:rsidP="008940D5">
    <w:pPr>
      <w:pStyle w:val="NoSpacing"/>
      <w:jc w:val="right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</w:rPr>
      <w:tab/>
    </w:r>
    <w:r>
      <w:rPr>
        <w:rFonts w:ascii="Times New Roman" w:hAnsi="Times New Roman"/>
        <w:b/>
        <w:i/>
      </w:rPr>
      <w:tab/>
    </w:r>
    <w:r>
      <w:rPr>
        <w:rFonts w:ascii="Times New Roman" w:hAnsi="Times New Roman"/>
        <w:b/>
        <w:i/>
      </w:rPr>
      <w:tab/>
    </w:r>
    <w:r w:rsidRPr="00ED592D">
      <w:rPr>
        <w:rFonts w:ascii="Times New Roman" w:hAnsi="Times New Roman"/>
        <w:b/>
        <w:i/>
      </w:rPr>
      <w:t>CaleaBucuresti nr.89, sat Saftica,</w:t>
    </w:r>
    <w:r>
      <w:rPr>
        <w:rFonts w:ascii="Times New Roman" w:hAnsi="Times New Roman"/>
        <w:b/>
        <w:i/>
      </w:rPr>
      <w:t xml:space="preserve"> </w:t>
    </w:r>
    <w:r w:rsidRPr="00ED592D">
      <w:rPr>
        <w:rFonts w:ascii="Times New Roman" w:hAnsi="Times New Roman"/>
        <w:b/>
        <w:i/>
      </w:rPr>
      <w:t>com.Balotesti,</w:t>
    </w:r>
    <w:r>
      <w:rPr>
        <w:rFonts w:ascii="Times New Roman" w:hAnsi="Times New Roman"/>
        <w:b/>
        <w:i/>
      </w:rPr>
      <w:t xml:space="preserve"> </w:t>
    </w:r>
    <w:r w:rsidRPr="00ED592D">
      <w:rPr>
        <w:rFonts w:ascii="Times New Roman" w:hAnsi="Times New Roman"/>
        <w:b/>
        <w:i/>
      </w:rPr>
      <w:t>jud.Ilfov</w:t>
    </w:r>
  </w:p>
  <w:p w14:paraId="4FD7015B" w14:textId="77777777" w:rsidR="008940D5" w:rsidRPr="00ED592D" w:rsidRDefault="008940D5" w:rsidP="008940D5">
    <w:pPr>
      <w:pStyle w:val="NoSpacing"/>
      <w:jc w:val="right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</w:rPr>
      <w:tab/>
    </w:r>
    <w:r>
      <w:rPr>
        <w:rFonts w:ascii="Times New Roman" w:hAnsi="Times New Roman"/>
        <w:b/>
        <w:i/>
      </w:rPr>
      <w:tab/>
    </w:r>
    <w:r>
      <w:rPr>
        <w:rFonts w:ascii="Times New Roman" w:hAnsi="Times New Roman"/>
        <w:b/>
        <w:i/>
      </w:rPr>
      <w:tab/>
    </w:r>
    <w:r w:rsidRPr="00ED592D">
      <w:rPr>
        <w:rFonts w:ascii="Times New Roman" w:hAnsi="Times New Roman"/>
        <w:b/>
        <w:i/>
      </w:rPr>
      <w:t>Reg.Comertului</w:t>
    </w:r>
    <w:r>
      <w:rPr>
        <w:rFonts w:ascii="Times New Roman" w:hAnsi="Times New Roman"/>
        <w:b/>
        <w:i/>
      </w:rPr>
      <w:t xml:space="preserve"> </w:t>
    </w:r>
    <w:r w:rsidRPr="00ED592D">
      <w:rPr>
        <w:rFonts w:ascii="Times New Roman" w:hAnsi="Times New Roman"/>
        <w:b/>
        <w:i/>
      </w:rPr>
      <w:t>Ilfov</w:t>
    </w:r>
    <w:r>
      <w:rPr>
        <w:rFonts w:ascii="Times New Roman" w:hAnsi="Times New Roman"/>
        <w:b/>
        <w:i/>
      </w:rPr>
      <w:t xml:space="preserve"> </w:t>
    </w:r>
    <w:r w:rsidRPr="00ED592D">
      <w:rPr>
        <w:rFonts w:ascii="Times New Roman" w:hAnsi="Times New Roman"/>
        <w:b/>
        <w:i/>
      </w:rPr>
      <w:t>nr.J23/3672/2012</w:t>
    </w:r>
    <w:r>
      <w:rPr>
        <w:rFonts w:ascii="Times New Roman" w:hAnsi="Times New Roman"/>
        <w:b/>
        <w:i/>
      </w:rPr>
      <w:t xml:space="preserve">, </w:t>
    </w:r>
    <w:r w:rsidRPr="00ED592D">
      <w:rPr>
        <w:rFonts w:ascii="Times New Roman" w:hAnsi="Times New Roman"/>
        <w:b/>
        <w:i/>
      </w:rPr>
      <w:t>CUI</w:t>
    </w:r>
    <w:r>
      <w:rPr>
        <w:rFonts w:ascii="Times New Roman" w:hAnsi="Times New Roman"/>
        <w:b/>
        <w:i/>
      </w:rPr>
      <w:t xml:space="preserve"> </w:t>
    </w:r>
    <w:r w:rsidRPr="00ED592D">
      <w:rPr>
        <w:rFonts w:ascii="Times New Roman" w:hAnsi="Times New Roman"/>
        <w:b/>
        <w:i/>
      </w:rPr>
      <w:t>31045070</w:t>
    </w:r>
  </w:p>
  <w:p w14:paraId="065BE285" w14:textId="77777777" w:rsidR="008940D5" w:rsidRDefault="008940D5" w:rsidP="008940D5">
    <w:pPr>
      <w:pStyle w:val="NoSpacing"/>
      <w:jc w:val="right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</w:rPr>
      <w:tab/>
    </w:r>
    <w:r>
      <w:rPr>
        <w:rFonts w:ascii="Times New Roman" w:hAnsi="Times New Roman"/>
        <w:b/>
        <w:i/>
      </w:rPr>
      <w:tab/>
    </w:r>
    <w:r>
      <w:rPr>
        <w:rFonts w:ascii="Times New Roman" w:hAnsi="Times New Roman"/>
        <w:b/>
        <w:i/>
      </w:rPr>
      <w:tab/>
    </w:r>
    <w:r w:rsidRPr="00ED592D">
      <w:rPr>
        <w:rFonts w:ascii="Times New Roman" w:hAnsi="Times New Roman"/>
        <w:b/>
        <w:i/>
      </w:rPr>
      <w:t>Tel.:0213511092-3;</w:t>
    </w:r>
    <w:r>
      <w:rPr>
        <w:rFonts w:ascii="Times New Roman" w:hAnsi="Times New Roman"/>
        <w:b/>
        <w:i/>
      </w:rPr>
      <w:t xml:space="preserve"> </w:t>
    </w:r>
    <w:r w:rsidRPr="00ED592D">
      <w:rPr>
        <w:rFonts w:ascii="Times New Roman" w:hAnsi="Times New Roman"/>
        <w:b/>
        <w:i/>
      </w:rPr>
      <w:t>e-mail:adppbalotesti@yahoo.ro</w:t>
    </w:r>
    <w:r>
      <w:rPr>
        <w:rFonts w:ascii="Times New Roman" w:hAnsi="Times New Roman"/>
        <w:b/>
        <w:i/>
      </w:rPr>
      <w:t xml:space="preserve">   </w:t>
    </w:r>
  </w:p>
  <w:p w14:paraId="0E0DAF5C" w14:textId="77777777" w:rsidR="008940D5" w:rsidRDefault="008940D5" w:rsidP="008940D5">
    <w:pPr>
      <w:pStyle w:val="Header"/>
      <w:rPr>
        <w:rFonts w:ascii="Times New Roman" w:hAnsi="Times New Roman"/>
        <w:b/>
        <w:i/>
      </w:rPr>
    </w:pPr>
  </w:p>
  <w:p w14:paraId="3E0D01E3" w14:textId="77777777" w:rsidR="008940D5" w:rsidRDefault="008940D5" w:rsidP="008940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D1"/>
    <w:rsid w:val="00043951"/>
    <w:rsid w:val="000D1633"/>
    <w:rsid w:val="00134866"/>
    <w:rsid w:val="001440BD"/>
    <w:rsid w:val="00157C67"/>
    <w:rsid w:val="00237EF6"/>
    <w:rsid w:val="002A36FC"/>
    <w:rsid w:val="002C70FC"/>
    <w:rsid w:val="003340FC"/>
    <w:rsid w:val="00363F6F"/>
    <w:rsid w:val="004804E6"/>
    <w:rsid w:val="00493EB3"/>
    <w:rsid w:val="005665C1"/>
    <w:rsid w:val="00714F8B"/>
    <w:rsid w:val="007D3239"/>
    <w:rsid w:val="00876895"/>
    <w:rsid w:val="008940D5"/>
    <w:rsid w:val="008F2DD2"/>
    <w:rsid w:val="009957AE"/>
    <w:rsid w:val="00AB3F3C"/>
    <w:rsid w:val="00B4578A"/>
    <w:rsid w:val="00B67D5D"/>
    <w:rsid w:val="00B86AA3"/>
    <w:rsid w:val="00B9226D"/>
    <w:rsid w:val="00BD66D1"/>
    <w:rsid w:val="00C66D3E"/>
    <w:rsid w:val="00CA2E39"/>
    <w:rsid w:val="00D3059F"/>
    <w:rsid w:val="00DB5DDE"/>
    <w:rsid w:val="00EA0352"/>
    <w:rsid w:val="00ED5016"/>
    <w:rsid w:val="00F0593D"/>
    <w:rsid w:val="00F05CB9"/>
    <w:rsid w:val="00F45C95"/>
    <w:rsid w:val="00FB1A4B"/>
    <w:rsid w:val="00FF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3D696"/>
  <w15:docId w15:val="{8C67A0D1-6EAF-6049-AEC7-30BE78DC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DD2"/>
  </w:style>
  <w:style w:type="paragraph" w:styleId="Footer">
    <w:name w:val="footer"/>
    <w:basedOn w:val="Normal"/>
    <w:link w:val="FooterChar"/>
    <w:uiPriority w:val="99"/>
    <w:unhideWhenUsed/>
    <w:rsid w:val="008F2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DD2"/>
  </w:style>
  <w:style w:type="paragraph" w:styleId="NoSpacing">
    <w:name w:val="No Spacing"/>
    <w:uiPriority w:val="1"/>
    <w:qFormat/>
    <w:rsid w:val="008940D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8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8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ADPP</cp:lastModifiedBy>
  <cp:revision>2</cp:revision>
  <cp:lastPrinted>2023-11-06T10:32:00Z</cp:lastPrinted>
  <dcterms:created xsi:type="dcterms:W3CDTF">2024-03-25T08:26:00Z</dcterms:created>
  <dcterms:modified xsi:type="dcterms:W3CDTF">2024-03-25T08:26:00Z</dcterms:modified>
</cp:coreProperties>
</file>